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1C94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بسم الله الرحمن الرحيم</w:t>
      </w:r>
    </w:p>
    <w:p w14:paraId="08F44332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الذين امنوا و هاجرو جاهدوا في سبيل الله باموالهم و انفسهم اعظم درجه عنداله و اولئك هم الفائزون – يبشر هم ربهم برحمه منه و رضوان و جنات لهم فيها نعيم مقيم خالدين فيها ابدا ان الله عند اجر عظيم</w:t>
      </w:r>
      <w:r>
        <w:t xml:space="preserve"> .</w:t>
      </w:r>
    </w:p>
    <w:p w14:paraId="1DC27815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بنام خداوند بخشنده مهربان آنها كه ايمان آورده اند و هجرت كرده اند و با اموال و جانهايشان در راه خدا جهاد نمودند مقامشان نزد خدا برتر است و آنها به موهبت عظيم رسيده اند – پرورگار آنها را به رحمتي از ناحيه خويش و خشنودي خود بشارت مي دهد . و باغهاي بهشتي كه در آن نعمتهاي جاودانه دارند بشارت مي دهند – همواره و تا ابد در اين باغها خواهند بود زيرا نزد خداوند پاداش عظيم است . با درود بر منجي عالم بشريت امام زمان و سلام بر نايب بر حق او و امام خميني السلام عليك يا ابا عبدالله السلام عليك انصار دين الله سلام و درود بر شهداي صدر اسلام از كربلاي ايران تا كربلاي مولايم امام حسين و سلام و درود بر رزمندگان اسلام و سلام بر خانواده هاي شهدا و اينك كه قلم بر روي كاغذ مي گذارم و وصيتنامه خود را آغاز مي كنم . خدايا از تو مي خواهم كه من گناهكار را از گناهانم در گذري و مرا ببخشي و نبخشيده از اين دنيا مبري مرگ مرا شهادت در راه خودت قرار دهي خدايا من حاضر هستم صدها بار در راه تو كشته شوم و دوباره زنده شوم ولي تو از خطاهاي بنده حقير در گذري مي دانم كه اين سعادت را خدا نصيب همه كس نمي كند و اميدوارم كه بنده حقير را به درگاه خود قبول كني و مورد عفو خود قرار دهي</w:t>
      </w:r>
      <w:r>
        <w:t xml:space="preserve"> .</w:t>
      </w:r>
    </w:p>
    <w:p w14:paraId="488589D5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خدايا تو بر بندگانت دو راه نشان داده اي كه اولين راه – راه الله و صراط مستقيم است و راه دومي راه شيطان و كفار است ولي من در اين دو راه ، راه الله را انتخاب كرده و رفتم من دست از همه چيز فرزند و خانه و زندگي و غيره دست كشيدم و راه تو را انتخاب كردم و تو را صدا زدم و به عشق تو آمدم چون كه عاشق تو بودم و خواستم كه تو از من حقير راضي و خشنود باشي . خدايا بنده حقير را در درگاهت قبول كن جز تو كسي را ندارم و حال چند سخني به فرزندان خودم دارم . فرزندان من سنگر اسلام را خالي نگذاريد اسلحه خونين من را برداريد و به ميدان نبرد برويد با دشمنان اسلام مبارزه كنيد . دخترانم و عيالم مبادا بعد از شهادت بنده ناراحت باشيد شما هم زينب وار راهم را ادامه دهيد . و حال برادرانم به شما هم بعنوان برادر چند سخني دارم . كه راهم را ادامه دهيد و نگذاريد كه دشمن سنگرم را بگيريد و اي دشمنان اسلام من راه خويش را شناختم و انتخاب كردم و رفتم كوركورانه اين راه را انتخاب نكرده ام . و به خاطر پول و به خاطر مقام و غيره به جبهه نرفتم بلكه به خاطر رضاي خدا به جبهه رفتم و در آخر وصيتم چند سخني هم با امت حزب الله دارم اول آن است كه امام را تنها نگذاريد و هميشه در صحنه باشيد و پشتيبان ولايت فقيه باشيد اين راهي را كه در پيش داريد به پيش ببريد كه اين راه ، راه مولايمان حسين است</w:t>
      </w:r>
      <w:r>
        <w:t xml:space="preserve"> . </w:t>
      </w:r>
    </w:p>
    <w:p w14:paraId="46057FCE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سخن زيادي دارم ولي وقت ندارم از شما خداحافظي مي كنم اين وصيت نامه را وقتي مي نويسم كه روانه عمليات هستم و به طرف او مي روم كه انگار دارد كسي مرا صدا مي زند</w:t>
      </w:r>
      <w:r>
        <w:t xml:space="preserve"> . </w:t>
      </w:r>
    </w:p>
    <w:p w14:paraId="5C04C9FE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و به طرفش مي خواند خدايا مرا درياب كه به طرف تو مي آيم</w:t>
      </w:r>
      <w:r>
        <w:t xml:space="preserve"> .</w:t>
      </w:r>
    </w:p>
    <w:p w14:paraId="3EC5EC0A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والسلام عليكم و رحمه الله و بركاته . سرباز حقير اسلام سيد عبداله شيرمحمدي</w:t>
      </w:r>
      <w:r>
        <w:t xml:space="preserve"> </w:t>
      </w:r>
    </w:p>
    <w:p w14:paraId="49FD2282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در تاريخ 17/11/64   خدايا خدايا تا انقلاب مهدي خميني را نگهدار</w:t>
      </w:r>
    </w:p>
    <w:p w14:paraId="0F21BE21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عبداله شير محمدي</w:t>
      </w:r>
    </w:p>
    <w:p w14:paraId="1C87B6DB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بسم الله الرحمن الرحيم</w:t>
      </w:r>
    </w:p>
    <w:p w14:paraId="1D7EB23F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 xml:space="preserve">با درود بر رهبر كبير انقلاب امام خميني و سلام بر امام زمان و سلام بر شهداي صدر اسلام از كربلاي ايران تا كربلاي امام حسين و سلام بر رزمندگان اسلام اينك كه قلم بر روي كاغذ مي گذارم و وصيت نامه </w:t>
      </w:r>
      <w:r>
        <w:rPr>
          <w:rFonts w:cs="Arial"/>
          <w:rtl/>
        </w:rPr>
        <w:lastRenderedPageBreak/>
        <w:t>خود را آغاز مي كنم . خدايا از تو مي خواهم كه من گناهكار را از گناهانم در گذري و مرا ببخشي . مرگ من را شهادت در راه خود قرار دهي خدايا من حاضر هستم صدها بار در راه تو كشته بشوم و دوباره زنده شوم . ولي تو از خطاهاي بنده حقير درگذري مي دانم كه اين سعادت را خدا بر نصيب همه كس نمي كند اميدوارم كه بنده حقير را در درگاه خود قبول كند</w:t>
      </w:r>
      <w:r>
        <w:t xml:space="preserve"> . </w:t>
      </w:r>
    </w:p>
    <w:p w14:paraId="2088E7B1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خدايا تو بر من دو راه نشان دادي يكي راه شيطان و ديگري راه خدا ولي من در اين دو راه ، راه خدا را انتخاب كردم و رفتم . من دست از همه چيز فرزند خانه و زندگي كشيدم و تو را صدا زدم و به عشق تو آمدم بنده حقير را قبول كن . و حال چند سخني به فرزندان خود دارم . فرزندان من سنگر اسلام را خالي نگذاريد . اسلحه خونين من را برداريد و به ميدان برويد . دخترانم و عيالم شما هم زينب وار راهم را ادامه دهيد . ولي برادرانم شما هم راهم را ادامه دهيد و نگذاريد دشمن سنگرم را بگيرد و اي منافقين من راه خود را انتخاب كردم و رفتم كوركورانه اين راه نرفته ام نه به خاطر پول و نه به خاطر غير به جبهه رفتم . بلكه به خاطر اسلام و خدا بوده است ديگر بيشتر از اين وقت شريف شما را نمي گيرم پيام زياد دارم ولي وقت ندارم . و باز مي گويم امام را تنها نگذاريد . راه او راه حسين است راهش را ادامه دهيد</w:t>
      </w:r>
      <w:r>
        <w:t xml:space="preserve"> . </w:t>
      </w:r>
    </w:p>
    <w:p w14:paraId="3F2D2BBF" w14:textId="77777777" w:rsidR="00AB22FD" w:rsidRDefault="00AB22FD" w:rsidP="00AB22FD">
      <w:pPr>
        <w:bidi/>
        <w:jc w:val="mediumKashida"/>
      </w:pPr>
      <w:r>
        <w:rPr>
          <w:rFonts w:cs="Arial"/>
          <w:rtl/>
        </w:rPr>
        <w:t>وصيت نامه را وقتي مي نويسم كه دارم مي روم به طرف خدا . خدايا درياب كه تو را مي خوانم . سيدعبداله شيرمحمدي</w:t>
      </w:r>
    </w:p>
    <w:p w14:paraId="55E8F9A7" w14:textId="77777777" w:rsidR="00A57A5D" w:rsidRDefault="00A57A5D" w:rsidP="00AB22FD">
      <w:pPr>
        <w:bidi/>
        <w:jc w:val="mediumKashida"/>
      </w:pP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B"/>
    <w:rsid w:val="000E34C0"/>
    <w:rsid w:val="00840FA4"/>
    <w:rsid w:val="00A57A5D"/>
    <w:rsid w:val="00AB22FD"/>
    <w:rsid w:val="00B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C3530C1-06EF-4982-B112-B4037410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2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2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2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2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2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2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2025-08-20T09:17:00Z</dcterms:created>
  <dcterms:modified xsi:type="dcterms:W3CDTF">2025-08-20T09:17:00Z</dcterms:modified>
</cp:coreProperties>
</file>